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B" w:rsidRPr="00875A22" w:rsidRDefault="005B50DB" w:rsidP="00A82A13">
      <w:pPr>
        <w:tabs>
          <w:tab w:val="left" w:pos="5220"/>
        </w:tabs>
        <w:spacing w:after="240" w:line="340" w:lineRule="exact"/>
        <w:ind w:right="-471"/>
        <w:jc w:val="center"/>
        <w:rPr>
          <w:rFonts w:ascii="Calibri" w:eastAsia="Batang" w:hAnsi="Calibri"/>
          <w:b/>
          <w:color w:val="000000"/>
          <w:sz w:val="16"/>
          <w:szCs w:val="16"/>
          <w:lang w:val="hu-HU"/>
        </w:rPr>
      </w:pPr>
      <w:r w:rsidRPr="00875A22">
        <w:rPr>
          <w:rFonts w:ascii="Calibri" w:eastAsia="Batang" w:hAnsi="Calibri"/>
          <w:b/>
          <w:color w:val="000000"/>
          <w:sz w:val="20"/>
          <w:szCs w:val="16"/>
          <w:lang w:val="hu-HU"/>
        </w:rPr>
        <w:t>Meghatalmazás</w:t>
      </w:r>
      <w:r w:rsidRPr="00875A22">
        <w:rPr>
          <w:rFonts w:ascii="Calibri" w:eastAsia="Batang" w:hAnsi="Calibri"/>
          <w:b/>
          <w:color w:val="000000"/>
          <w:sz w:val="16"/>
          <w:szCs w:val="16"/>
          <w:lang w:val="hu-HU"/>
        </w:rPr>
        <w:t>*</w:t>
      </w:r>
    </w:p>
    <w:p w:rsidR="00D86732" w:rsidRPr="00875A22" w:rsidRDefault="00D86732" w:rsidP="00D86732">
      <w:pPr>
        <w:tabs>
          <w:tab w:val="left" w:pos="5220"/>
        </w:tabs>
        <w:spacing w:after="240" w:line="340" w:lineRule="exact"/>
        <w:ind w:right="-471"/>
        <w:jc w:val="both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 xml:space="preserve">Alulírott .................................................................................................................. (továbbiakban meghatalmazó) </w:t>
      </w: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>meghatalmazom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 xml:space="preserve"> ………………………………………………………………………………………………-t (továbbiakban meghatalmazott), hogy </w:t>
      </w:r>
      <w:r w:rsidRPr="00AC5550">
        <w:rPr>
          <w:rFonts w:ascii="Calibri" w:eastAsia="Batang" w:hAnsi="Calibri" w:cs="Calibri"/>
          <w:b/>
          <w:color w:val="000000"/>
          <w:sz w:val="18"/>
          <w:szCs w:val="18"/>
          <w:lang w:val="hu-HU"/>
        </w:rPr>
        <w:t>a</w:t>
      </w:r>
      <w:r w:rsidR="00AD6045" w:rsidRPr="00AC5550">
        <w:rPr>
          <w:rFonts w:ascii="Calibri" w:eastAsia="Batang" w:hAnsi="Calibri" w:cs="Calibri"/>
          <w:b/>
          <w:color w:val="000000"/>
          <w:sz w:val="18"/>
          <w:szCs w:val="18"/>
          <w:lang w:val="hu-HU"/>
        </w:rPr>
        <w:t>z</w:t>
      </w:r>
      <w:r w:rsidRPr="00AC5550">
        <w:rPr>
          <w:rFonts w:ascii="Calibri" w:eastAsia="Batang" w:hAnsi="Calibri" w:cs="Calibri"/>
          <w:b/>
          <w:color w:val="000000"/>
          <w:sz w:val="18"/>
          <w:szCs w:val="18"/>
          <w:lang w:val="hu-HU"/>
        </w:rPr>
        <w:t xml:space="preserve"> </w:t>
      </w:r>
      <w:r w:rsidR="00054FC2">
        <w:rPr>
          <w:rFonts w:ascii="Calibri" w:hAnsi="Calibri" w:cs="Calibri"/>
          <w:b/>
          <w:bCs/>
          <w:sz w:val="18"/>
          <w:szCs w:val="18"/>
          <w:lang w:eastAsia="hu-HU"/>
        </w:rPr>
        <w:t>MBH Bank</w:t>
      </w:r>
      <w:r w:rsidR="00AD6045" w:rsidRPr="00AC5550">
        <w:rPr>
          <w:rFonts w:ascii="Calibri" w:hAnsi="Calibri" w:cs="Calibri"/>
          <w:b/>
          <w:bCs/>
          <w:sz w:val="18"/>
          <w:szCs w:val="18"/>
          <w:lang w:eastAsia="hu-HU"/>
        </w:rPr>
        <w:t xml:space="preserve"> </w:t>
      </w:r>
      <w:proofErr w:type="spellStart"/>
      <w:r w:rsidR="00AD6045" w:rsidRPr="00AC5550">
        <w:rPr>
          <w:rFonts w:ascii="Calibri" w:hAnsi="Calibri" w:cs="Calibri"/>
          <w:b/>
          <w:bCs/>
          <w:sz w:val="18"/>
          <w:szCs w:val="18"/>
          <w:lang w:eastAsia="hu-HU"/>
        </w:rPr>
        <w:t>Nyrt</w:t>
      </w:r>
      <w:proofErr w:type="spellEnd"/>
      <w:r w:rsidR="00AD6045" w:rsidRPr="00AC5550">
        <w:rPr>
          <w:rFonts w:ascii="Calibri" w:hAnsi="Calibri" w:cs="Calibri"/>
          <w:b/>
          <w:bCs/>
          <w:sz w:val="18"/>
          <w:szCs w:val="18"/>
          <w:lang w:eastAsia="hu-HU"/>
        </w:rPr>
        <w:t>.-</w:t>
      </w:r>
      <w:proofErr w:type="spellStart"/>
      <w:r w:rsidR="00AD6045" w:rsidRPr="00AC5550">
        <w:rPr>
          <w:rFonts w:ascii="Calibri" w:hAnsi="Calibri" w:cs="Calibri"/>
          <w:b/>
          <w:bCs/>
          <w:sz w:val="18"/>
          <w:szCs w:val="18"/>
          <w:lang w:eastAsia="hu-HU"/>
        </w:rPr>
        <w:t>nél</w:t>
      </w:r>
      <w:proofErr w:type="spellEnd"/>
      <w:r w:rsidR="00AD6045" w:rsidRPr="00AC5550">
        <w:rPr>
          <w:rFonts w:ascii="Calibri" w:hAnsi="Calibri" w:cs="Calibri"/>
          <w:sz w:val="18"/>
          <w:szCs w:val="18"/>
          <w:lang w:eastAsia="hu-HU"/>
        </w:rPr>
        <w:t xml:space="preserve"> (székhelye: 1056 Budapest, Váci </w:t>
      </w:r>
      <w:proofErr w:type="spellStart"/>
      <w:r w:rsidR="00AD6045" w:rsidRPr="00AC5550">
        <w:rPr>
          <w:rFonts w:ascii="Calibri" w:hAnsi="Calibri" w:cs="Calibri"/>
          <w:sz w:val="18"/>
          <w:szCs w:val="18"/>
          <w:lang w:eastAsia="hu-HU"/>
        </w:rPr>
        <w:t>utca</w:t>
      </w:r>
      <w:proofErr w:type="spellEnd"/>
      <w:r w:rsidR="00AD6045" w:rsidRPr="00AC5550">
        <w:rPr>
          <w:rFonts w:ascii="Calibri" w:hAnsi="Calibri" w:cs="Calibri"/>
          <w:sz w:val="18"/>
          <w:szCs w:val="18"/>
          <w:lang w:eastAsia="hu-HU"/>
        </w:rPr>
        <w:t xml:space="preserve"> 38., </w:t>
      </w:r>
      <w:proofErr w:type="spellStart"/>
      <w:r w:rsidR="00AD6045" w:rsidRPr="00AC5550">
        <w:rPr>
          <w:rFonts w:ascii="Calibri" w:hAnsi="Calibri" w:cs="Calibri"/>
          <w:sz w:val="18"/>
          <w:szCs w:val="18"/>
          <w:lang w:eastAsia="hu-HU"/>
        </w:rPr>
        <w:t>nyilvántartja</w:t>
      </w:r>
      <w:proofErr w:type="spellEnd"/>
      <w:r w:rsidR="00AD6045" w:rsidRPr="00AC5550">
        <w:rPr>
          <w:rFonts w:ascii="Calibri" w:hAnsi="Calibri" w:cs="Calibri"/>
          <w:sz w:val="18"/>
          <w:szCs w:val="18"/>
          <w:lang w:eastAsia="hu-HU"/>
        </w:rPr>
        <w:t xml:space="preserve"> a </w:t>
      </w:r>
      <w:proofErr w:type="spellStart"/>
      <w:r w:rsidR="00AD6045" w:rsidRPr="00AC5550">
        <w:rPr>
          <w:rFonts w:ascii="Calibri" w:hAnsi="Calibri" w:cs="Calibri"/>
          <w:sz w:val="18"/>
          <w:szCs w:val="18"/>
          <w:lang w:eastAsia="hu-HU"/>
        </w:rPr>
        <w:t>Fővárosi</w:t>
      </w:r>
      <w:proofErr w:type="spellEnd"/>
      <w:r w:rsidR="00AD6045" w:rsidRPr="00AC5550">
        <w:rPr>
          <w:rFonts w:ascii="Calibri" w:hAnsi="Calibri" w:cs="Calibri"/>
          <w:sz w:val="18"/>
          <w:szCs w:val="18"/>
          <w:lang w:eastAsia="hu-HU"/>
        </w:rPr>
        <w:t xml:space="preserve"> </w:t>
      </w:r>
      <w:proofErr w:type="spellStart"/>
      <w:r w:rsidR="00AD6045" w:rsidRPr="00AC5550">
        <w:rPr>
          <w:rFonts w:ascii="Calibri" w:hAnsi="Calibri" w:cs="Calibri"/>
          <w:sz w:val="18"/>
          <w:szCs w:val="18"/>
          <w:lang w:eastAsia="hu-HU"/>
        </w:rPr>
        <w:t>Törvényszék</w:t>
      </w:r>
      <w:proofErr w:type="spellEnd"/>
      <w:r w:rsidR="00AD6045" w:rsidRPr="00AC5550">
        <w:rPr>
          <w:rFonts w:ascii="Calibri" w:hAnsi="Calibri" w:cs="Calibri"/>
          <w:sz w:val="18"/>
          <w:szCs w:val="18"/>
          <w:lang w:eastAsia="hu-HU"/>
        </w:rPr>
        <w:t xml:space="preserve"> </w:t>
      </w:r>
      <w:proofErr w:type="spellStart"/>
      <w:r w:rsidR="00AD6045" w:rsidRPr="00AC5550">
        <w:rPr>
          <w:rFonts w:ascii="Calibri" w:hAnsi="Calibri" w:cs="Calibri"/>
          <w:sz w:val="18"/>
          <w:szCs w:val="18"/>
          <w:lang w:eastAsia="hu-HU"/>
        </w:rPr>
        <w:t>Cégbírósága</w:t>
      </w:r>
      <w:proofErr w:type="spellEnd"/>
      <w:r w:rsidR="00AD6045" w:rsidRPr="00AC5550">
        <w:rPr>
          <w:rFonts w:ascii="Calibri" w:hAnsi="Calibri" w:cs="Calibri"/>
          <w:sz w:val="18"/>
          <w:szCs w:val="18"/>
          <w:lang w:eastAsia="hu-HU"/>
        </w:rPr>
        <w:t>, cégjegyzékszáma: 01-10-040952)</w:t>
      </w:r>
      <w:r w:rsidRPr="00AC5550">
        <w:rPr>
          <w:rFonts w:ascii="Calibri" w:eastAsia="Batang" w:hAnsi="Calibri" w:cs="Calibri"/>
          <w:color w:val="000000"/>
          <w:sz w:val="18"/>
          <w:szCs w:val="16"/>
          <w:lang w:val="hu-HU"/>
        </w:rPr>
        <w:t xml:space="preserve"> az alábbi</w:t>
      </w:r>
      <w:r w:rsidR="00AD6045">
        <w:rPr>
          <w:rFonts w:ascii="Calibri" w:eastAsia="Batang" w:hAnsi="Calibri"/>
          <w:color w:val="000000"/>
          <w:sz w:val="18"/>
          <w:szCs w:val="16"/>
          <w:lang w:val="hu-HU"/>
        </w:rPr>
        <w:t xml:space="preserve"> ügyben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 xml:space="preserve"> </w:t>
      </w: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>a jelen Meghatalmazásban foglaltak szerint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 xml:space="preserve"> - a lent nevezett tárgykörben és  jogkörrel - </w:t>
      </w: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>képviseletemben eljárjon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.</w:t>
      </w:r>
    </w:p>
    <w:p w:rsidR="005B50DB" w:rsidRPr="00875A22" w:rsidRDefault="005B50DB" w:rsidP="005B50DB">
      <w:pPr>
        <w:tabs>
          <w:tab w:val="left" w:pos="5220"/>
        </w:tabs>
        <w:spacing w:after="240"/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>MEGHATALMAZÓ (ÜGYFÉL) NEVE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</w: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 xml:space="preserve"> MEGHATALMAZOTT N</w:t>
      </w:r>
      <w:bookmarkStart w:id="0" w:name="_GoBack"/>
      <w:bookmarkEnd w:id="0"/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>EVE</w:t>
      </w:r>
    </w:p>
    <w:p w:rsidR="005B50DB" w:rsidRPr="00875A22" w:rsidRDefault="005B50DB" w:rsidP="005B50DB">
      <w:pPr>
        <w:tabs>
          <w:tab w:val="left" w:pos="5220"/>
        </w:tabs>
        <w:spacing w:after="240"/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……………………………………………………………………………………………………….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……………………………………………………………………………………………………….</w:t>
      </w:r>
    </w:p>
    <w:p w:rsidR="005B50DB" w:rsidRPr="00875A22" w:rsidRDefault="005B50DB" w:rsidP="005B50DB">
      <w:pPr>
        <w:tabs>
          <w:tab w:val="left" w:pos="1440"/>
          <w:tab w:val="left" w:pos="5220"/>
          <w:tab w:val="left" w:pos="6660"/>
        </w:tabs>
        <w:spacing w:after="120"/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 xml:space="preserve">születési hely, idő: 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 xml:space="preserve">születési hely, idő: 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</w:p>
    <w:p w:rsidR="005B50DB" w:rsidRPr="00875A22" w:rsidRDefault="005B50DB" w:rsidP="005B50DB">
      <w:pPr>
        <w:tabs>
          <w:tab w:val="left" w:pos="1440"/>
          <w:tab w:val="left" w:pos="5220"/>
          <w:tab w:val="left" w:pos="6660"/>
        </w:tabs>
        <w:spacing w:after="120"/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 xml:space="preserve">anyja neve: 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anyja neve: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</w:p>
    <w:p w:rsidR="005B50DB" w:rsidRPr="00875A22" w:rsidRDefault="005B50DB" w:rsidP="005B50DB">
      <w:pPr>
        <w:tabs>
          <w:tab w:val="left" w:pos="1440"/>
          <w:tab w:val="left" w:pos="5220"/>
          <w:tab w:val="left" w:pos="6660"/>
        </w:tabs>
        <w:spacing w:after="120"/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 xml:space="preserve">lakcím: 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lakcím: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</w:p>
    <w:p w:rsidR="005B50DB" w:rsidRPr="00875A22" w:rsidRDefault="005B50DB" w:rsidP="005B50DB">
      <w:pPr>
        <w:tabs>
          <w:tab w:val="left" w:pos="1440"/>
          <w:tab w:val="left" w:pos="5220"/>
          <w:tab w:val="left" w:pos="6660"/>
        </w:tabs>
        <w:spacing w:after="120"/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proofErr w:type="spellStart"/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Szig</w:t>
      </w:r>
      <w:proofErr w:type="spellEnd"/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. szám: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</w:r>
      <w:proofErr w:type="spellStart"/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szig</w:t>
      </w:r>
      <w:proofErr w:type="spellEnd"/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 xml:space="preserve">. szám: 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</w:p>
    <w:p w:rsidR="005B50DB" w:rsidRPr="00875A22" w:rsidRDefault="005B50DB" w:rsidP="005B50DB">
      <w:pPr>
        <w:tabs>
          <w:tab w:val="left" w:pos="1440"/>
          <w:tab w:val="left" w:pos="5220"/>
          <w:tab w:val="left" w:pos="6660"/>
        </w:tabs>
        <w:spacing w:after="120"/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telefonszáma: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telefonszáma: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</w:p>
    <w:p w:rsidR="00D86732" w:rsidRPr="00875A22" w:rsidRDefault="00D86732" w:rsidP="00D86732">
      <w:pPr>
        <w:tabs>
          <w:tab w:val="left" w:pos="5220"/>
        </w:tabs>
        <w:spacing w:after="240"/>
        <w:ind w:right="-471"/>
        <w:rPr>
          <w:rFonts w:ascii="Calibri" w:eastAsia="Batang" w:hAnsi="Calibri"/>
          <w:b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>ÜGY MEGNEVEZÉSE:</w:t>
      </w:r>
    </w:p>
    <w:p w:rsidR="00D86732" w:rsidRPr="00875A22" w:rsidRDefault="00D86732" w:rsidP="00D86732">
      <w:pPr>
        <w:tabs>
          <w:tab w:val="left" w:pos="5220"/>
        </w:tabs>
        <w:spacing w:after="240"/>
        <w:ind w:right="-471"/>
        <w:rPr>
          <w:rFonts w:ascii="Calibri" w:eastAsia="Batang" w:hAnsi="Calibri"/>
          <w:b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>Hitel-, vagy fizetési számla száma:…………………………….............                        Szerződés megnevezése:………...........…………………………………………….</w:t>
      </w: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br/>
        <w:t>Hitel-, vagy fizetési számla száma:…………………………….............                        Szerződés megnevezése:………...........…………………………………………….</w:t>
      </w: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br/>
        <w:t>Hitel-, vagy fizetési számla száma:…………………………….............                        Szerződés megnevezése:………...........…………………………………………….</w:t>
      </w:r>
    </w:p>
    <w:p w:rsidR="005B50DB" w:rsidRPr="00875A22" w:rsidRDefault="005B50DB" w:rsidP="00AD6045">
      <w:pPr>
        <w:tabs>
          <w:tab w:val="left" w:pos="5220"/>
        </w:tabs>
        <w:spacing w:after="120"/>
        <w:ind w:right="-471"/>
        <w:rPr>
          <w:rFonts w:ascii="Calibri" w:eastAsia="Batang" w:hAnsi="Calibri"/>
          <w:b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 xml:space="preserve">MEGHATALMAZÁS TARTALMA 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(egyszerre több opció is megjelölhető)</w:t>
      </w: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 xml:space="preserve">:  </w:t>
      </w:r>
    </w:p>
    <w:p w:rsidR="00D86732" w:rsidRPr="00875A22" w:rsidRDefault="00D86732" w:rsidP="00D86732">
      <w:pPr>
        <w:numPr>
          <w:ilvl w:val="0"/>
          <w:numId w:val="3"/>
        </w:numPr>
        <w:tabs>
          <w:tab w:val="left" w:pos="5220"/>
        </w:tabs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Információszolgáltatás (pl. megkötött szerződésről, fennálló tartozásról, annak jogkövetkezményeiről, fizetési könnyítésről, stb.)</w:t>
      </w:r>
    </w:p>
    <w:p w:rsidR="00D86732" w:rsidRPr="00875A22" w:rsidRDefault="00D86732" w:rsidP="00D86732">
      <w:pPr>
        <w:numPr>
          <w:ilvl w:val="0"/>
          <w:numId w:val="3"/>
        </w:numPr>
        <w:tabs>
          <w:tab w:val="left" w:pos="5220"/>
        </w:tabs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Jognyilatkozat megtétele (megállapodás, egyezség megkötése, felmondás, átütemezés stb.)</w:t>
      </w:r>
    </w:p>
    <w:p w:rsidR="00D86732" w:rsidRPr="00875A22" w:rsidRDefault="00D86732" w:rsidP="00D86732">
      <w:pPr>
        <w:numPr>
          <w:ilvl w:val="0"/>
          <w:numId w:val="3"/>
        </w:numPr>
        <w:tabs>
          <w:tab w:val="left" w:pos="5220"/>
        </w:tabs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Pénztári kifizetés</w:t>
      </w:r>
    </w:p>
    <w:p w:rsidR="00D86732" w:rsidRPr="00875A22" w:rsidRDefault="00D86732" w:rsidP="00D86732">
      <w:pPr>
        <w:numPr>
          <w:ilvl w:val="0"/>
          <w:numId w:val="3"/>
        </w:numPr>
        <w:tabs>
          <w:tab w:val="left" w:pos="5220"/>
        </w:tabs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Egyéb (vagy kiegészítés a meghatalmazás tartalmához):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……………………</w:t>
      </w:r>
    </w:p>
    <w:p w:rsidR="00D86732" w:rsidRPr="00875A22" w:rsidRDefault="00D86732" w:rsidP="00D86732">
      <w:pPr>
        <w:tabs>
          <w:tab w:val="left" w:pos="5220"/>
        </w:tabs>
        <w:ind w:right="-471"/>
        <w:rPr>
          <w:rFonts w:ascii="Calibri" w:eastAsia="Batang" w:hAnsi="Calibri"/>
          <w:b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 xml:space="preserve">MEGHATALMAZÁS IDŐBELI HATÁLYA 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(egyszerre csak egy opció jelölhető meg)</w:t>
      </w: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 xml:space="preserve">:  </w:t>
      </w:r>
    </w:p>
    <w:p w:rsidR="00D86732" w:rsidRPr="00875A22" w:rsidRDefault="00D86732" w:rsidP="00D86732">
      <w:pPr>
        <w:tabs>
          <w:tab w:val="left" w:pos="5220"/>
        </w:tabs>
        <w:ind w:right="-471"/>
        <w:rPr>
          <w:rFonts w:ascii="Calibri" w:eastAsia="Batang" w:hAnsi="Calibri"/>
          <w:b/>
          <w:color w:val="000000"/>
          <w:sz w:val="16"/>
          <w:szCs w:val="16"/>
          <w:lang w:val="hu-HU"/>
        </w:rPr>
      </w:pPr>
    </w:p>
    <w:p w:rsidR="00D86732" w:rsidRPr="00875A22" w:rsidRDefault="00D86732" w:rsidP="00D86732">
      <w:pPr>
        <w:pStyle w:val="Listaszerbekezds"/>
        <w:tabs>
          <w:tab w:val="left" w:pos="5220"/>
        </w:tabs>
        <w:spacing w:after="0" w:line="240" w:lineRule="auto"/>
        <w:ind w:right="-471"/>
        <w:rPr>
          <w:rFonts w:eastAsia="Batang"/>
          <w:color w:val="000000"/>
          <w:sz w:val="16"/>
          <w:szCs w:val="16"/>
        </w:rPr>
      </w:pPr>
      <w:r w:rsidRPr="00875A22">
        <w:rPr>
          <w:rFonts w:eastAsia="Batang"/>
          <w:color w:val="000000"/>
          <w:sz w:val="16"/>
          <w:szCs w:val="16"/>
        </w:rPr>
        <w:t>Visszavonásig                                                 Egyszeri alkalomra                                      Meghatározott időre:…………………………………….-</w:t>
      </w:r>
      <w:proofErr w:type="spellStart"/>
      <w:r w:rsidRPr="00875A22">
        <w:rPr>
          <w:rFonts w:eastAsia="Batang"/>
          <w:color w:val="000000"/>
          <w:sz w:val="16"/>
          <w:szCs w:val="16"/>
        </w:rPr>
        <w:t>ig</w:t>
      </w:r>
      <w:proofErr w:type="spellEnd"/>
    </w:p>
    <w:p w:rsidR="005B50DB" w:rsidRPr="00875A22" w:rsidRDefault="005B50DB" w:rsidP="00D86732">
      <w:pPr>
        <w:tabs>
          <w:tab w:val="left" w:pos="5220"/>
        </w:tabs>
        <w:ind w:right="-471"/>
        <w:jc w:val="both"/>
        <w:rPr>
          <w:rFonts w:ascii="Calibri" w:eastAsia="Batang" w:hAnsi="Calibri"/>
          <w:color w:val="000000"/>
          <w:sz w:val="16"/>
          <w:szCs w:val="16"/>
          <w:lang w:val="hu-HU"/>
        </w:rPr>
      </w:pPr>
    </w:p>
    <w:p w:rsidR="005B50DB" w:rsidRPr="00875A22" w:rsidRDefault="00D86732" w:rsidP="00D86732">
      <w:pPr>
        <w:tabs>
          <w:tab w:val="left" w:pos="5220"/>
        </w:tabs>
        <w:ind w:right="-471"/>
        <w:jc w:val="both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hAnsi="Calibri"/>
          <w:sz w:val="18"/>
          <w:szCs w:val="16"/>
          <w:lang w:val="hu-HU"/>
        </w:rPr>
        <w:t xml:space="preserve">Alulírott Meghatalmazó jelen meghatalmazás aláírásával a fentebb részletesen körülírt ügyben – a Meghatalmazott tekintetében - felmentem a Bankot az őt a </w:t>
      </w:r>
      <w:r w:rsidR="00AD6045" w:rsidRPr="00AD6045">
        <w:rPr>
          <w:rFonts w:ascii="Calibri" w:hAnsi="Calibri" w:cs="Calibri"/>
          <w:sz w:val="18"/>
          <w:szCs w:val="18"/>
          <w:lang w:val="hu-HU"/>
        </w:rPr>
        <w:t>hitelintézetekről, és a pénzügyi vállalkozásokról</w:t>
      </w:r>
      <w:r w:rsidR="00AD6045" w:rsidRPr="00875A22">
        <w:rPr>
          <w:rFonts w:ascii="Calibri" w:hAnsi="Calibri"/>
          <w:sz w:val="18"/>
          <w:szCs w:val="16"/>
          <w:lang w:val="hu-HU"/>
        </w:rPr>
        <w:t xml:space="preserve"> </w:t>
      </w:r>
      <w:r w:rsidR="00AD6045">
        <w:rPr>
          <w:rFonts w:ascii="Calibri" w:hAnsi="Calibri"/>
          <w:sz w:val="18"/>
          <w:szCs w:val="16"/>
          <w:lang w:val="hu-HU"/>
        </w:rPr>
        <w:t xml:space="preserve">szóló </w:t>
      </w:r>
      <w:r w:rsidRPr="00875A22">
        <w:rPr>
          <w:rFonts w:ascii="Calibri" w:hAnsi="Calibri"/>
          <w:sz w:val="18"/>
          <w:szCs w:val="16"/>
          <w:lang w:val="hu-HU"/>
        </w:rPr>
        <w:t>2013. évi CCXXXVII. törv</w:t>
      </w:r>
      <w:r w:rsidRPr="00AC5550">
        <w:rPr>
          <w:rFonts w:ascii="Calibri" w:hAnsi="Calibri" w:cs="Calibri"/>
          <w:sz w:val="18"/>
          <w:szCs w:val="18"/>
          <w:lang w:val="hu-HU"/>
        </w:rPr>
        <w:t xml:space="preserve">ény </w:t>
      </w:r>
      <w:r w:rsidR="00AD6045" w:rsidRPr="00AC5550">
        <w:rPr>
          <w:rFonts w:ascii="Calibri" w:hAnsi="Calibri" w:cs="Calibri"/>
          <w:sz w:val="18"/>
          <w:szCs w:val="18"/>
          <w:lang w:val="hu-HU"/>
        </w:rPr>
        <w:t xml:space="preserve">valamint a </w:t>
      </w:r>
      <w:r w:rsidR="00AD6045" w:rsidRPr="00AC5550">
        <w:rPr>
          <w:rFonts w:ascii="Calibri" w:hAnsi="Calibri" w:cs="Calibri"/>
          <w:bCs/>
          <w:sz w:val="18"/>
          <w:szCs w:val="18"/>
          <w:lang w:val="hu-HU" w:eastAsia="hu-HU"/>
        </w:rPr>
        <w:t xml:space="preserve">befektetési vállalkozásokról és az árutőzsdei szolgáltatókról, valamint az általuk végezhető tevékenységek szabályairól </w:t>
      </w:r>
      <w:proofErr w:type="spellStart"/>
      <w:r w:rsidR="00AD6045" w:rsidRPr="00AC5550">
        <w:rPr>
          <w:rFonts w:ascii="Calibri" w:hAnsi="Calibri" w:cs="Calibri"/>
          <w:sz w:val="18"/>
          <w:szCs w:val="18"/>
        </w:rPr>
        <w:t>szóló</w:t>
      </w:r>
      <w:proofErr w:type="spellEnd"/>
      <w:r w:rsidR="00AD6045" w:rsidRPr="00AC5550">
        <w:rPr>
          <w:rFonts w:ascii="Calibri" w:hAnsi="Calibri" w:cs="Calibri"/>
          <w:sz w:val="18"/>
          <w:szCs w:val="18"/>
        </w:rPr>
        <w:t xml:space="preserve"> 2007. </w:t>
      </w:r>
      <w:proofErr w:type="spellStart"/>
      <w:r w:rsidR="00AD6045" w:rsidRPr="00AC5550">
        <w:rPr>
          <w:rFonts w:ascii="Calibri" w:hAnsi="Calibri" w:cs="Calibri"/>
          <w:sz w:val="18"/>
          <w:szCs w:val="18"/>
        </w:rPr>
        <w:t>évi</w:t>
      </w:r>
      <w:proofErr w:type="spellEnd"/>
      <w:r w:rsidR="00AD6045" w:rsidRPr="00AC5550">
        <w:rPr>
          <w:rFonts w:ascii="Calibri" w:hAnsi="Calibri" w:cs="Calibri"/>
          <w:sz w:val="18"/>
          <w:szCs w:val="18"/>
        </w:rPr>
        <w:t xml:space="preserve"> CXXXVIII. </w:t>
      </w:r>
      <w:proofErr w:type="spellStart"/>
      <w:r w:rsidR="00AD6045" w:rsidRPr="00AC5550">
        <w:rPr>
          <w:rFonts w:ascii="Calibri" w:hAnsi="Calibri" w:cs="Calibri"/>
          <w:sz w:val="18"/>
          <w:szCs w:val="18"/>
        </w:rPr>
        <w:t>törvény</w:t>
      </w:r>
      <w:proofErr w:type="spellEnd"/>
      <w:r w:rsidR="00AD6045" w:rsidRPr="00AC5550">
        <w:rPr>
          <w:rFonts w:ascii="Calibri" w:hAnsi="Calibri" w:cs="Calibri"/>
          <w:sz w:val="18"/>
          <w:szCs w:val="18"/>
          <w:lang w:val="hu-HU"/>
        </w:rPr>
        <w:t xml:space="preserve"> </w:t>
      </w:r>
      <w:r w:rsidRPr="00875A22">
        <w:rPr>
          <w:rFonts w:ascii="Calibri" w:hAnsi="Calibri"/>
          <w:sz w:val="18"/>
          <w:szCs w:val="16"/>
          <w:lang w:val="hu-HU"/>
        </w:rPr>
        <w:t>alapján terhelő titoktartási kötelezettsége</w:t>
      </w:r>
      <w:r w:rsidR="006C1DFE">
        <w:rPr>
          <w:rFonts w:ascii="Calibri" w:hAnsi="Calibri"/>
          <w:sz w:val="18"/>
          <w:szCs w:val="16"/>
          <w:lang w:val="hu-HU"/>
        </w:rPr>
        <w:t xml:space="preserve"> alól.</w:t>
      </w:r>
    </w:p>
    <w:p w:rsidR="005B50DB" w:rsidRPr="00AD6045" w:rsidRDefault="005B50DB" w:rsidP="005B50DB">
      <w:pPr>
        <w:tabs>
          <w:tab w:val="left" w:pos="5220"/>
        </w:tabs>
        <w:ind w:right="-471"/>
        <w:rPr>
          <w:rFonts w:ascii="Calibri" w:eastAsia="Batang" w:hAnsi="Calibri"/>
          <w:color w:val="000000"/>
          <w:sz w:val="10"/>
          <w:szCs w:val="10"/>
          <w:lang w:val="hu-HU"/>
        </w:rPr>
      </w:pPr>
    </w:p>
    <w:p w:rsidR="00D86732" w:rsidRPr="00875A22" w:rsidRDefault="00D86732" w:rsidP="00D86732">
      <w:pPr>
        <w:jc w:val="both"/>
        <w:rPr>
          <w:rFonts w:ascii="Calibri" w:hAnsi="Calibri"/>
          <w:spacing w:val="-3"/>
          <w:sz w:val="18"/>
          <w:szCs w:val="16"/>
          <w:lang w:val="hu-HU"/>
        </w:rPr>
      </w:pPr>
      <w:r w:rsidRPr="00875A22">
        <w:rPr>
          <w:rFonts w:ascii="Calibri" w:hAnsi="Calibri"/>
          <w:bCs/>
          <w:sz w:val="18"/>
          <w:szCs w:val="16"/>
          <w:lang w:val="hu-HU"/>
        </w:rPr>
        <w:t xml:space="preserve">Alulírott </w:t>
      </w:r>
      <w:r w:rsidRPr="00875A22">
        <w:rPr>
          <w:rFonts w:ascii="Calibri" w:hAnsi="Calibri"/>
          <w:sz w:val="18"/>
          <w:szCs w:val="16"/>
          <w:lang w:val="hu-HU"/>
        </w:rPr>
        <w:t>Meghatalmazott</w:t>
      </w:r>
      <w:r w:rsidRPr="00875A22">
        <w:rPr>
          <w:rFonts w:ascii="Calibri" w:hAnsi="Calibri"/>
          <w:spacing w:val="-3"/>
          <w:sz w:val="18"/>
          <w:szCs w:val="16"/>
          <w:lang w:val="hu-HU"/>
        </w:rPr>
        <w:t>, a fenti meghatalmazást elfogadom.</w:t>
      </w:r>
    </w:p>
    <w:p w:rsidR="00D86732" w:rsidRPr="00875A22" w:rsidRDefault="00D86732" w:rsidP="00D86732">
      <w:pPr>
        <w:jc w:val="both"/>
        <w:rPr>
          <w:rFonts w:ascii="Calibri" w:eastAsia="Batang" w:hAnsi="Calibri"/>
          <w:color w:val="000000"/>
          <w:sz w:val="18"/>
          <w:szCs w:val="16"/>
          <w:lang w:val="hu-HU"/>
        </w:rPr>
      </w:pPr>
    </w:p>
    <w:p w:rsidR="00D86732" w:rsidRPr="00875A22" w:rsidRDefault="00D86732" w:rsidP="00D86732">
      <w:pPr>
        <w:tabs>
          <w:tab w:val="left" w:pos="5220"/>
        </w:tabs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Kelt: …………………………………................, 20</w:t>
      </w:r>
      <w:r w:rsidR="00AD6045">
        <w:rPr>
          <w:rFonts w:ascii="Calibri" w:eastAsia="Batang" w:hAnsi="Calibri"/>
          <w:color w:val="000000"/>
          <w:sz w:val="18"/>
          <w:szCs w:val="16"/>
          <w:lang w:val="hu-HU"/>
        </w:rPr>
        <w:t>2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……... ……………………………………………</w:t>
      </w:r>
    </w:p>
    <w:p w:rsidR="00D86732" w:rsidRPr="00875A22" w:rsidRDefault="00D86732" w:rsidP="00D86732">
      <w:pPr>
        <w:tabs>
          <w:tab w:val="left" w:pos="5220"/>
        </w:tabs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</w:p>
    <w:p w:rsidR="00D86732" w:rsidRPr="00875A22" w:rsidRDefault="00D86732" w:rsidP="00D86732">
      <w:pPr>
        <w:tabs>
          <w:tab w:val="left" w:pos="5220"/>
        </w:tabs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</w:p>
    <w:p w:rsidR="00D86732" w:rsidRPr="00875A22" w:rsidRDefault="00D86732" w:rsidP="00D86732">
      <w:pPr>
        <w:tabs>
          <w:tab w:val="center" w:pos="2160"/>
          <w:tab w:val="center" w:pos="7380"/>
        </w:tabs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………………………………………………………………………………..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………………………………………………………………………………..</w:t>
      </w:r>
    </w:p>
    <w:p w:rsidR="00D86732" w:rsidRPr="00875A22" w:rsidRDefault="00D86732" w:rsidP="00D86732">
      <w:pPr>
        <w:tabs>
          <w:tab w:val="center" w:pos="2160"/>
          <w:tab w:val="center" w:pos="7380"/>
        </w:tabs>
        <w:spacing w:after="240"/>
        <w:ind w:right="-471"/>
        <w:rPr>
          <w:rFonts w:ascii="Calibri" w:eastAsia="Batang" w:hAnsi="Calibri"/>
          <w:b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 xml:space="preserve">meghatalmazó aláírása 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meghatalmazott aláírás</w:t>
      </w:r>
    </w:p>
    <w:p w:rsidR="00D86732" w:rsidRPr="00875A22" w:rsidRDefault="00D86732" w:rsidP="00D86732">
      <w:pPr>
        <w:tabs>
          <w:tab w:val="left" w:pos="5220"/>
        </w:tabs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</w:p>
    <w:p w:rsidR="005B50DB" w:rsidRPr="00875A22" w:rsidRDefault="00D86732" w:rsidP="005B50DB">
      <w:pPr>
        <w:tabs>
          <w:tab w:val="left" w:pos="5220"/>
        </w:tabs>
        <w:spacing w:after="240"/>
        <w:ind w:right="-471"/>
        <w:rPr>
          <w:rFonts w:ascii="Calibri" w:eastAsia="Batang" w:hAnsi="Calibri"/>
          <w:b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>I. TANÚ</w:t>
      </w:r>
      <w:r w:rsidR="005B50DB"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 xml:space="preserve"> NEVE:</w:t>
      </w:r>
      <w:r w:rsidR="00C70BDA"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 xml:space="preserve">         </w:t>
      </w:r>
      <w:r w:rsidR="00C70BDA" w:rsidRPr="00875A22">
        <w:rPr>
          <w:rFonts w:ascii="Calibri" w:eastAsia="Batang" w:hAnsi="Calibri"/>
          <w:color w:val="000000"/>
          <w:sz w:val="18"/>
          <w:szCs w:val="16"/>
          <w:lang w:val="hu-HU"/>
        </w:rPr>
        <w:t>…………………………………………………………………..</w:t>
      </w:r>
      <w:r w:rsidR="005B50DB"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</w:r>
      <w:r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 xml:space="preserve"> II. TANÚ</w:t>
      </w:r>
      <w:r w:rsidR="00C70BDA" w:rsidRPr="00875A22">
        <w:rPr>
          <w:rFonts w:ascii="Calibri" w:eastAsia="Batang" w:hAnsi="Calibri"/>
          <w:b/>
          <w:color w:val="000000"/>
          <w:sz w:val="18"/>
          <w:szCs w:val="16"/>
          <w:lang w:val="hu-HU"/>
        </w:rPr>
        <w:t xml:space="preserve"> NEVE:       </w:t>
      </w:r>
      <w:r w:rsidR="00C70BDA" w:rsidRPr="00875A22">
        <w:rPr>
          <w:rFonts w:ascii="Calibri" w:eastAsia="Batang" w:hAnsi="Calibri"/>
          <w:color w:val="000000"/>
          <w:sz w:val="18"/>
          <w:szCs w:val="16"/>
          <w:lang w:val="hu-HU"/>
        </w:rPr>
        <w:t>………………………………………………………………….</w:t>
      </w:r>
    </w:p>
    <w:p w:rsidR="005B50DB" w:rsidRPr="00875A22" w:rsidRDefault="005B50DB" w:rsidP="005B50DB">
      <w:pPr>
        <w:tabs>
          <w:tab w:val="left" w:pos="1440"/>
          <w:tab w:val="left" w:pos="5220"/>
          <w:tab w:val="left" w:pos="6660"/>
        </w:tabs>
        <w:spacing w:after="120"/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 xml:space="preserve">lakcím: 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lakcím: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</w:p>
    <w:p w:rsidR="005B50DB" w:rsidRPr="00875A22" w:rsidRDefault="005B50DB" w:rsidP="005B50DB">
      <w:pPr>
        <w:tabs>
          <w:tab w:val="left" w:pos="1440"/>
          <w:tab w:val="left" w:pos="5220"/>
          <w:tab w:val="left" w:pos="6660"/>
        </w:tabs>
        <w:spacing w:after="120"/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proofErr w:type="spellStart"/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Szig</w:t>
      </w:r>
      <w:proofErr w:type="spellEnd"/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. szám: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</w:r>
      <w:proofErr w:type="spellStart"/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Szig</w:t>
      </w:r>
      <w:proofErr w:type="spellEnd"/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 xml:space="preserve">. szám: 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……………………………………………………..…………….</w:t>
      </w:r>
    </w:p>
    <w:p w:rsidR="007633D9" w:rsidRPr="00875A22" w:rsidRDefault="005B50DB" w:rsidP="005B50DB">
      <w:pPr>
        <w:tabs>
          <w:tab w:val="center" w:pos="2340"/>
          <w:tab w:val="center" w:pos="7380"/>
        </w:tabs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</w:r>
    </w:p>
    <w:p w:rsidR="005B50DB" w:rsidRPr="00875A22" w:rsidRDefault="005B50DB" w:rsidP="005B50DB">
      <w:pPr>
        <w:tabs>
          <w:tab w:val="center" w:pos="2340"/>
          <w:tab w:val="center" w:pos="7380"/>
        </w:tabs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>………………………………………………………………………………..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………………………………………………………………………………..</w:t>
      </w:r>
    </w:p>
    <w:p w:rsidR="005B50DB" w:rsidRPr="00875A22" w:rsidRDefault="005B50DB" w:rsidP="005B50DB">
      <w:pPr>
        <w:tabs>
          <w:tab w:val="center" w:pos="2160"/>
          <w:tab w:val="center" w:pos="7380"/>
        </w:tabs>
        <w:spacing w:after="240"/>
        <w:ind w:right="-471"/>
        <w:rPr>
          <w:rFonts w:ascii="Calibri" w:eastAsia="Batang" w:hAnsi="Calibri"/>
          <w:color w:val="000000"/>
          <w:sz w:val="18"/>
          <w:szCs w:val="16"/>
          <w:lang w:val="hu-HU"/>
        </w:rPr>
      </w:pP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 xml:space="preserve">tanú I. aláírása </w:t>
      </w:r>
      <w:r w:rsidRPr="00875A22">
        <w:rPr>
          <w:rFonts w:ascii="Calibri" w:eastAsia="Batang" w:hAnsi="Calibri"/>
          <w:color w:val="000000"/>
          <w:sz w:val="18"/>
          <w:szCs w:val="16"/>
          <w:lang w:val="hu-HU"/>
        </w:rPr>
        <w:tab/>
        <w:t>tanú II. aláírása</w:t>
      </w:r>
    </w:p>
    <w:p w:rsidR="005B50DB" w:rsidRPr="00875A22" w:rsidRDefault="005B50DB" w:rsidP="005B50DB">
      <w:pPr>
        <w:tabs>
          <w:tab w:val="center" w:pos="2160"/>
          <w:tab w:val="center" w:pos="7380"/>
        </w:tabs>
        <w:spacing w:after="240"/>
        <w:ind w:left="-284" w:right="-471"/>
        <w:jc w:val="both"/>
        <w:rPr>
          <w:rFonts w:ascii="Calibri" w:eastAsia="Batang" w:hAnsi="Calibri"/>
          <w:color w:val="000000"/>
          <w:sz w:val="16"/>
          <w:szCs w:val="16"/>
          <w:lang w:val="hu-HU"/>
        </w:rPr>
      </w:pPr>
      <w:r w:rsidRPr="00875A22">
        <w:rPr>
          <w:rFonts w:ascii="Calibri" w:hAnsi="Calibri"/>
          <w:color w:val="FF0000"/>
          <w:sz w:val="16"/>
          <w:szCs w:val="16"/>
          <w:lang w:val="hu-HU"/>
        </w:rPr>
        <w:t>*A képviselőnek adott meghatalmazást teljes bizonyító erejű magánokiratba kell foglalni. A Bank megkövetelheti a képviselőnek adott meghatalmazás közokiratba foglalását. A meghatalmazásnak pontosan tartalmaznia kell a képviseleti jogosultság terjedelmét (tartalmát és esetleges időbeli korlátait). A Bank nem fogad el az ügyek vitelére szóló általános jellegű meghatalmazást, illetve olyan meghatalmazást, amelyből a Bank előtt történő eljárás jogosultsága pontosan nem állapítható meg</w:t>
      </w:r>
    </w:p>
    <w:sectPr w:rsidR="005B50DB" w:rsidRPr="00875A22" w:rsidSect="00D86732">
      <w:footerReference w:type="even" r:id="rId8"/>
      <w:footerReference w:type="default" r:id="rId9"/>
      <w:type w:val="continuous"/>
      <w:pgSz w:w="11906" w:h="16838"/>
      <w:pgMar w:top="962" w:right="991" w:bottom="142" w:left="709" w:header="426" w:footer="248" w:gutter="0"/>
      <w:cols w:space="709" w:equalWidth="0">
        <w:col w:w="10206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2E" w:rsidRDefault="006C562E">
      <w:r>
        <w:separator/>
      </w:r>
    </w:p>
  </w:endnote>
  <w:endnote w:type="continuationSeparator" w:id="0">
    <w:p w:rsidR="006C562E" w:rsidRDefault="006C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14" w:rsidRDefault="00880B1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80B14" w:rsidRDefault="00880B1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14" w:rsidRDefault="00880B14" w:rsidP="005B50DB">
    <w:pPr>
      <w:pStyle w:val="llb"/>
      <w:ind w:right="360"/>
      <w:rPr>
        <w:rFonts w:ascii="GE Inspira" w:hAnsi="GE Inspi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2E" w:rsidRDefault="006C562E">
      <w:r>
        <w:separator/>
      </w:r>
    </w:p>
  </w:footnote>
  <w:footnote w:type="continuationSeparator" w:id="0">
    <w:p w:rsidR="006C562E" w:rsidRDefault="006C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5928"/>
    <w:multiLevelType w:val="hybridMultilevel"/>
    <w:tmpl w:val="340AC002"/>
    <w:lvl w:ilvl="0" w:tplc="4EA0B92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34E1"/>
    <w:multiLevelType w:val="hybridMultilevel"/>
    <w:tmpl w:val="92CAC9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4762"/>
    <w:multiLevelType w:val="hybridMultilevel"/>
    <w:tmpl w:val="845E74E0"/>
    <w:lvl w:ilvl="0" w:tplc="CF9AD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7D15"/>
    <w:multiLevelType w:val="hybridMultilevel"/>
    <w:tmpl w:val="F1C6DBBC"/>
    <w:lvl w:ilvl="0" w:tplc="4EA0B92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AE"/>
    <w:rsid w:val="00054FC2"/>
    <w:rsid w:val="00112DCD"/>
    <w:rsid w:val="002267AE"/>
    <w:rsid w:val="00297F02"/>
    <w:rsid w:val="002F5FE2"/>
    <w:rsid w:val="0040572D"/>
    <w:rsid w:val="00583D3A"/>
    <w:rsid w:val="005B50DB"/>
    <w:rsid w:val="0067127A"/>
    <w:rsid w:val="006843C0"/>
    <w:rsid w:val="006C1DFE"/>
    <w:rsid w:val="006C562E"/>
    <w:rsid w:val="006D4F9F"/>
    <w:rsid w:val="007633D9"/>
    <w:rsid w:val="00875A22"/>
    <w:rsid w:val="00880B14"/>
    <w:rsid w:val="008862FA"/>
    <w:rsid w:val="008A7E41"/>
    <w:rsid w:val="00A82A13"/>
    <w:rsid w:val="00AC5550"/>
    <w:rsid w:val="00AD6045"/>
    <w:rsid w:val="00B5541E"/>
    <w:rsid w:val="00C70BDA"/>
    <w:rsid w:val="00CB5053"/>
    <w:rsid w:val="00D344CC"/>
    <w:rsid w:val="00D86732"/>
    <w:rsid w:val="00E84EC3"/>
    <w:rsid w:val="00F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2A42ABEB-3D20-47AC-9E99-93D03732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GB" w:eastAsia="en-US"/>
    </w:rPr>
  </w:style>
  <w:style w:type="paragraph" w:styleId="Cmsor1">
    <w:name w:val="heading 1"/>
    <w:aliases w:val="Hoofdstukkop,Heading.CAPS,Main heading"/>
    <w:basedOn w:val="Norml"/>
    <w:next w:val="Norml"/>
    <w:qFormat/>
    <w:pPr>
      <w:keepNext/>
      <w:autoSpaceDE w:val="0"/>
      <w:autoSpaceDN w:val="0"/>
      <w:adjustRightInd w:val="0"/>
      <w:jc w:val="right"/>
      <w:outlineLvl w:val="0"/>
    </w:pPr>
    <w:rPr>
      <w:rFonts w:ascii="GE Inspira" w:hAnsi="GE Inspira"/>
      <w:b/>
      <w:bCs/>
      <w:color w:val="FF0000"/>
      <w:szCs w:val="32"/>
      <w:lang w:val="en-US"/>
    </w:rPr>
  </w:style>
  <w:style w:type="paragraph" w:styleId="Cmsor2">
    <w:name w:val="heading 2"/>
    <w:basedOn w:val="Norml"/>
    <w:next w:val="Norml"/>
    <w:qFormat/>
    <w:pPr>
      <w:keepNext/>
      <w:autoSpaceDE w:val="0"/>
      <w:autoSpaceDN w:val="0"/>
      <w:adjustRightInd w:val="0"/>
      <w:jc w:val="right"/>
      <w:outlineLvl w:val="1"/>
    </w:pPr>
    <w:rPr>
      <w:rFonts w:ascii="GE Inspira" w:hAnsi="GE Inspira"/>
      <w:color w:val="D21045"/>
      <w:sz w:val="28"/>
      <w:szCs w:val="28"/>
      <w:lang w:val="en-US"/>
    </w:rPr>
  </w:style>
  <w:style w:type="paragraph" w:styleId="Cmsor3">
    <w:name w:val="heading 3"/>
    <w:aliases w:val="Paragraph"/>
    <w:basedOn w:val="Norml"/>
    <w:next w:val="Norml"/>
    <w:qFormat/>
    <w:pPr>
      <w:keepNext/>
      <w:tabs>
        <w:tab w:val="right" w:leader="dot" w:pos="5222"/>
      </w:tabs>
      <w:autoSpaceDE w:val="0"/>
      <w:autoSpaceDN w:val="0"/>
      <w:adjustRightInd w:val="0"/>
      <w:outlineLvl w:val="2"/>
    </w:pPr>
    <w:rPr>
      <w:rFonts w:ascii="GE Inspira" w:hAnsi="GE Inspira"/>
      <w:b/>
      <w:bCs/>
      <w:color w:val="D21045"/>
      <w:sz w:val="14"/>
      <w:szCs w:val="14"/>
      <w:lang w:val="en-US"/>
    </w:rPr>
  </w:style>
  <w:style w:type="paragraph" w:styleId="Cmsor4">
    <w:name w:val="heading 4"/>
    <w:basedOn w:val="Norml"/>
    <w:next w:val="Norml"/>
    <w:qFormat/>
    <w:pPr>
      <w:keepNext/>
      <w:autoSpaceDE w:val="0"/>
      <w:autoSpaceDN w:val="0"/>
      <w:adjustRightInd w:val="0"/>
      <w:jc w:val="center"/>
      <w:outlineLvl w:val="3"/>
    </w:pPr>
    <w:rPr>
      <w:rFonts w:ascii="GE Inspira" w:hAnsi="GE Inspira"/>
      <w:color w:val="D21045"/>
      <w:sz w:val="28"/>
      <w:szCs w:val="28"/>
      <w:lang w:val="en-US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rFonts w:ascii="GE Inspira" w:hAnsi="GE Inspira"/>
      <w:b/>
      <w:bCs/>
      <w:color w:val="FF0000"/>
      <w:sz w:val="14"/>
      <w:lang w:val="hu-HU"/>
    </w:rPr>
  </w:style>
  <w:style w:type="paragraph" w:styleId="Cmsor6">
    <w:name w:val="heading 6"/>
    <w:basedOn w:val="Norml"/>
    <w:next w:val="Norml"/>
    <w:qFormat/>
    <w:pPr>
      <w:keepNext/>
      <w:autoSpaceDE w:val="0"/>
      <w:autoSpaceDN w:val="0"/>
      <w:adjustRightInd w:val="0"/>
      <w:outlineLvl w:val="5"/>
    </w:pPr>
    <w:rPr>
      <w:rFonts w:ascii="GE Inspira" w:hAnsi="GE Inspira" w:cs="Arial"/>
      <w:b/>
      <w:bCs/>
      <w:sz w:val="14"/>
      <w:szCs w:val="14"/>
      <w:lang w:val="hu-HU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cs="Arial"/>
      <w:b/>
      <w:szCs w:val="20"/>
      <w:lang w:val="hu-HU"/>
    </w:rPr>
  </w:style>
  <w:style w:type="paragraph" w:styleId="Cmsor8">
    <w:name w:val="heading 8"/>
    <w:basedOn w:val="Norml"/>
    <w:next w:val="Norml"/>
    <w:qFormat/>
    <w:pPr>
      <w:keepNext/>
      <w:autoSpaceDE w:val="0"/>
      <w:autoSpaceDN w:val="0"/>
      <w:adjustRightInd w:val="0"/>
      <w:jc w:val="center"/>
      <w:outlineLvl w:val="7"/>
    </w:pPr>
    <w:rPr>
      <w:rFonts w:ascii="GE Inspira" w:hAnsi="GE Inspira"/>
      <w:b/>
      <w:bCs/>
      <w:sz w:val="18"/>
      <w:szCs w:val="16"/>
      <w:lang w:val="hu-HU"/>
    </w:rPr>
  </w:style>
  <w:style w:type="paragraph" w:styleId="Cmsor9">
    <w:name w:val="heading 9"/>
    <w:basedOn w:val="Norml"/>
    <w:next w:val="Norml"/>
    <w:qFormat/>
    <w:pPr>
      <w:keepNext/>
      <w:tabs>
        <w:tab w:val="right" w:leader="dot" w:pos="8505"/>
      </w:tabs>
      <w:autoSpaceDE w:val="0"/>
      <w:autoSpaceDN w:val="0"/>
      <w:adjustRightInd w:val="0"/>
      <w:outlineLvl w:val="8"/>
    </w:pPr>
    <w:rPr>
      <w:rFonts w:ascii="GE Inspira" w:hAnsi="GE Inspira"/>
      <w:sz w:val="14"/>
      <w:szCs w:val="14"/>
      <w:lang w:val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semiHidden/>
    <w:pPr>
      <w:autoSpaceDE w:val="0"/>
      <w:autoSpaceDN w:val="0"/>
      <w:adjustRightInd w:val="0"/>
    </w:pPr>
    <w:rPr>
      <w:rFonts w:ascii="GE Inspira" w:hAnsi="GE Inspira"/>
      <w:sz w:val="14"/>
      <w:szCs w:val="14"/>
      <w:lang w:val="en-US"/>
    </w:rPr>
  </w:style>
  <w:style w:type="paragraph" w:styleId="Szvegtrzs2">
    <w:name w:val="Body Text 2"/>
    <w:basedOn w:val="Norml"/>
    <w:semiHidden/>
    <w:pPr>
      <w:autoSpaceDE w:val="0"/>
      <w:autoSpaceDN w:val="0"/>
      <w:adjustRightInd w:val="0"/>
      <w:jc w:val="both"/>
    </w:pPr>
    <w:rPr>
      <w:rFonts w:ascii="GE Inspira" w:hAnsi="GE Inspira"/>
      <w:sz w:val="14"/>
      <w:szCs w:val="14"/>
      <w:lang w:val="en-US"/>
    </w:rPr>
  </w:style>
  <w:style w:type="paragraph" w:styleId="TJ1">
    <w:name w:val="toc 1"/>
    <w:basedOn w:val="Norml"/>
    <w:next w:val="Norml"/>
    <w:autoRedefine/>
    <w:semiHidden/>
    <w:rPr>
      <w:rFonts w:ascii="GE Inspira" w:hAnsi="GE Inspira"/>
    </w:rPr>
  </w:style>
  <w:style w:type="paragraph" w:styleId="TJ2">
    <w:name w:val="toc 2"/>
    <w:basedOn w:val="Norml"/>
    <w:next w:val="Norml"/>
    <w:autoRedefine/>
    <w:semiHidden/>
    <w:pPr>
      <w:ind w:left="240"/>
    </w:p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TJ4">
    <w:name w:val="toc 4"/>
    <w:basedOn w:val="Norml"/>
    <w:next w:val="Norml"/>
    <w:autoRedefine/>
    <w:semiHidden/>
    <w:pPr>
      <w:ind w:left="720"/>
    </w:pPr>
  </w:style>
  <w:style w:type="paragraph" w:styleId="TJ5">
    <w:name w:val="toc 5"/>
    <w:basedOn w:val="Norml"/>
    <w:next w:val="Norml"/>
    <w:autoRedefine/>
    <w:semiHidden/>
    <w:pPr>
      <w:ind w:left="960"/>
    </w:p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character" w:styleId="Hiperhivatkozs">
    <w:name w:val="Hyperlink"/>
    <w:semiHidden/>
    <w:rPr>
      <w:color w:val="0000FF"/>
      <w:u w:val="single"/>
    </w:rPr>
  </w:style>
  <w:style w:type="paragraph" w:styleId="Szvegtrzs3">
    <w:name w:val="Body Text 3"/>
    <w:basedOn w:val="Norml"/>
    <w:semiHidden/>
    <w:pPr>
      <w:autoSpaceDE w:val="0"/>
      <w:autoSpaceDN w:val="0"/>
      <w:adjustRightInd w:val="0"/>
      <w:jc w:val="center"/>
    </w:pPr>
    <w:rPr>
      <w:rFonts w:ascii="GE Inspira" w:hAnsi="GE Inspira"/>
      <w:sz w:val="14"/>
      <w:szCs w:val="14"/>
      <w:lang w:val="hu-HU"/>
    </w:rPr>
  </w:style>
  <w:style w:type="character" w:styleId="Mrltotthiperhivatkozs">
    <w:name w:val="FollowedHyperlink"/>
    <w:semiHidden/>
    <w:rPr>
      <w:color w:val="800080"/>
      <w:u w:val="single"/>
    </w:rPr>
  </w:style>
  <w:style w:type="character" w:styleId="Oldalszm">
    <w:name w:val="page number"/>
    <w:basedOn w:val="Bekezdsalapbettpusa"/>
    <w:semiHidden/>
  </w:style>
  <w:style w:type="paragraph" w:customStyle="1" w:styleId="Pa3">
    <w:name w:val="Pa3"/>
    <w:basedOn w:val="Norml"/>
    <w:next w:val="Norml"/>
    <w:pPr>
      <w:autoSpaceDE w:val="0"/>
      <w:autoSpaceDN w:val="0"/>
      <w:adjustRightInd w:val="0"/>
      <w:spacing w:line="141" w:lineRule="atLeast"/>
    </w:pPr>
    <w:rPr>
      <w:rFonts w:ascii="GE Inspira" w:hAnsi="GE Inspira"/>
      <w:lang w:val="en-US"/>
    </w:rPr>
  </w:style>
  <w:style w:type="paragraph" w:styleId="Szvegtrzsbehzssal">
    <w:name w:val="Body Text Indent"/>
    <w:basedOn w:val="Norml"/>
    <w:semiHidden/>
    <w:pPr>
      <w:tabs>
        <w:tab w:val="right" w:leader="dot" w:pos="4536"/>
      </w:tabs>
      <w:autoSpaceDE w:val="0"/>
      <w:autoSpaceDN w:val="0"/>
      <w:adjustRightInd w:val="0"/>
      <w:ind w:left="360"/>
      <w:jc w:val="both"/>
    </w:pPr>
    <w:rPr>
      <w:rFonts w:ascii="GE Inspira" w:hAnsi="GE Inspira" w:cs="Arial"/>
      <w:sz w:val="14"/>
      <w:szCs w:val="20"/>
      <w:lang w:val="hu-HU"/>
    </w:rPr>
  </w:style>
  <w:style w:type="paragraph" w:customStyle="1" w:styleId="fej">
    <w:name w:val="fej"/>
    <w:pPr>
      <w:spacing w:before="120" w:after="120"/>
      <w:jc w:val="center"/>
    </w:pPr>
    <w:rPr>
      <w:rFonts w:ascii="Verdana" w:hAnsi="Verdana"/>
      <w:b/>
      <w:sz w:val="16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Buborkszveg1">
    <w:name w:val="Buborékszöveg1"/>
    <w:basedOn w:val="Norml"/>
    <w:semiHidden/>
    <w:rPr>
      <w:rFonts w:ascii="Tahoma" w:hAnsi="Tahoma" w:cs="Tahoma"/>
      <w:sz w:val="16"/>
      <w:szCs w:val="16"/>
    </w:rPr>
  </w:style>
  <w:style w:type="paragraph" w:styleId="Alcm">
    <w:name w:val="Subtitle"/>
    <w:basedOn w:val="Norml"/>
    <w:qFormat/>
    <w:pPr>
      <w:jc w:val="center"/>
    </w:pPr>
    <w:rPr>
      <w:rFonts w:ascii="Arial" w:hAnsi="Arial"/>
      <w:b/>
      <w:sz w:val="20"/>
      <w:szCs w:val="20"/>
      <w:lang w:val="hu-HU" w:eastAsia="zh-CN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  <w:szCs w:val="20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Vgjegyzetszvege">
    <w:name w:val="endnote text"/>
    <w:basedOn w:val="Norml"/>
    <w:link w:val="VgjegyzetszvegeChar"/>
    <w:semiHidden/>
    <w:rsid w:val="005B50DB"/>
    <w:pPr>
      <w:widowControl w:val="0"/>
    </w:pPr>
    <w:rPr>
      <w:rFonts w:ascii="Courier" w:hAnsi="Courier"/>
      <w:szCs w:val="20"/>
      <w:lang w:val="hu-HU" w:eastAsia="hu-HU"/>
    </w:rPr>
  </w:style>
  <w:style w:type="character" w:customStyle="1" w:styleId="VgjegyzetszvegeChar">
    <w:name w:val="Végjegyzet szövege Char"/>
    <w:link w:val="Vgjegyzetszvege"/>
    <w:semiHidden/>
    <w:rsid w:val="005B50DB"/>
    <w:rPr>
      <w:rFonts w:ascii="Courier" w:hAnsi="Courier"/>
      <w:sz w:val="24"/>
    </w:rPr>
  </w:style>
  <w:style w:type="paragraph" w:styleId="Listaszerbekezds">
    <w:name w:val="List Paragraph"/>
    <w:basedOn w:val="Norml"/>
    <w:uiPriority w:val="34"/>
    <w:qFormat/>
    <w:rsid w:val="00D86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62FA"/>
    <w:rPr>
      <w:b/>
      <w:bCs/>
    </w:rPr>
  </w:style>
  <w:style w:type="character" w:customStyle="1" w:styleId="JegyzetszvegChar">
    <w:name w:val="Jegyzetszöveg Char"/>
    <w:link w:val="Jegyzetszveg"/>
    <w:semiHidden/>
    <w:rsid w:val="008862FA"/>
    <w:rPr>
      <w:lang w:val="en-GB"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8862F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C2378-C1AC-4CA9-A72B-9CCBCC62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3647</Characters>
  <Application>Microsoft Office Word</Application>
  <DocSecurity>0</DocSecurity>
  <Lines>30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Kártya típusa</vt:lpstr>
      <vt:lpstr>Kártya típusa </vt:lpstr>
    </vt:vector>
  </TitlesOfParts>
  <Company>Budapest Bank Rt.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Kártya típusa</dc:title>
  <dc:subject/>
  <dc:creator>Kiss Rita</dc:creator>
  <cp:keywords/>
  <cp:lastModifiedBy>Tellei László</cp:lastModifiedBy>
  <cp:revision>3</cp:revision>
  <cp:lastPrinted>2015-12-01T08:55:00Z</cp:lastPrinted>
  <dcterms:created xsi:type="dcterms:W3CDTF">2023-05-04T12:32:00Z</dcterms:created>
  <dcterms:modified xsi:type="dcterms:W3CDTF">2023-05-04T12:33:00Z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